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E62FAC">
        <w:rPr>
          <w:rFonts w:ascii="PT Astra Serif" w:hAnsi="PT Astra Serif" w:cs="Times New Roman CYR"/>
          <w:b/>
          <w:spacing w:val="-4"/>
          <w:sz w:val="24"/>
          <w:szCs w:val="24"/>
        </w:rPr>
        <w:t>13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zaokskiy.tularegion.ru,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E62FAC">
        <w:rPr>
          <w:rFonts w:ascii="PT Astra Serif" w:hAnsi="PT Astra Serif"/>
          <w:sz w:val="24"/>
          <w:szCs w:val="24"/>
        </w:rPr>
        <w:t>16.10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E62FAC">
        <w:rPr>
          <w:rFonts w:ascii="PT Astra Serif" w:hAnsi="PT Astra Serif"/>
          <w:sz w:val="24"/>
          <w:szCs w:val="24"/>
        </w:rPr>
        <w:t>1869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E62FAC">
        <w:rPr>
          <w:rFonts w:ascii="PT Astra Serif" w:hAnsi="PT Astra Serif"/>
          <w:spacing w:val="-6"/>
          <w:sz w:val="24"/>
          <w:szCs w:val="24"/>
        </w:rPr>
        <w:t>09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 ноября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E62FAC">
        <w:rPr>
          <w:rFonts w:ascii="PT Astra Serif" w:hAnsi="PT Astra Serif"/>
          <w:bCs/>
          <w:spacing w:val="-6"/>
          <w:sz w:val="24"/>
          <w:szCs w:val="24"/>
        </w:rPr>
        <w:t>11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E62FAC">
        <w:rPr>
          <w:rFonts w:ascii="PT Astra Serif" w:hAnsi="PT Astra Serif"/>
          <w:spacing w:val="-6"/>
          <w:sz w:val="24"/>
          <w:szCs w:val="24"/>
        </w:rPr>
        <w:t>12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 декабря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E62FAC">
        <w:rPr>
          <w:rFonts w:ascii="PT Astra Serif" w:hAnsi="PT Astra Serif"/>
          <w:bCs/>
          <w:spacing w:val="-6"/>
          <w:sz w:val="24"/>
          <w:szCs w:val="24"/>
        </w:rPr>
        <w:t>13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E62FAC">
        <w:rPr>
          <w:rFonts w:ascii="PT Astra Serif" w:hAnsi="PT Astra Serif"/>
          <w:bCs/>
          <w:spacing w:val="-6"/>
          <w:sz w:val="24"/>
          <w:szCs w:val="24"/>
        </w:rPr>
        <w:t>13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="00F63191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2023 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63191">
        <w:rPr>
          <w:rFonts w:ascii="PT Astra Serif" w:hAnsi="PT Astra Serif" w:cs="Arial"/>
          <w:b/>
          <w:sz w:val="24"/>
          <w:szCs w:val="24"/>
        </w:rPr>
        <w:t>010503:</w:t>
      </w:r>
      <w:r w:rsidR="00E62FAC">
        <w:rPr>
          <w:rFonts w:ascii="PT Astra Serif" w:hAnsi="PT Astra Serif" w:cs="Arial"/>
          <w:b/>
          <w:sz w:val="24"/>
          <w:szCs w:val="24"/>
        </w:rPr>
        <w:t>695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E62FAC">
        <w:rPr>
          <w:rFonts w:ascii="PT Astra Serif" w:hAnsi="PT Astra Serif" w:cs="Arial"/>
          <w:b/>
          <w:sz w:val="24"/>
          <w:szCs w:val="24"/>
        </w:rPr>
        <w:t>470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E62FAC"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магазины)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73155D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р.п. Заокский, </w:t>
      </w:r>
      <w:r w:rsidR="00E62FAC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E62FAC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E62FAC">
        <w:rPr>
          <w:rFonts w:ascii="PT Astra Serif" w:hAnsi="PT Astra Serif" w:cs="Arial"/>
          <w:b/>
          <w:sz w:val="24"/>
          <w:szCs w:val="24"/>
          <w:lang w:eastAsia="zh-CN"/>
        </w:rPr>
        <w:t>№71:09:010503:410</w:t>
      </w:r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bookmarkEnd w:id="0"/>
    <w:p w:rsidR="003E516D" w:rsidRDefault="003E516D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435835">
        <w:rPr>
          <w:rFonts w:ascii="PT Astra Serif" w:hAnsi="PT Astra Serif"/>
          <w:sz w:val="24"/>
          <w:szCs w:val="24"/>
        </w:rPr>
        <w:t>148100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155D">
        <w:rPr>
          <w:rFonts w:ascii="PT Astra Serif" w:hAnsi="PT Astra Serif"/>
          <w:sz w:val="24"/>
          <w:szCs w:val="24"/>
        </w:rPr>
        <w:t xml:space="preserve">сто </w:t>
      </w:r>
      <w:r w:rsidR="00435835">
        <w:rPr>
          <w:rFonts w:ascii="PT Astra Serif" w:hAnsi="PT Astra Serif"/>
          <w:sz w:val="24"/>
          <w:szCs w:val="24"/>
        </w:rPr>
        <w:t>сорок восемь</w:t>
      </w:r>
      <w:r w:rsidR="0073155D">
        <w:rPr>
          <w:rFonts w:ascii="PT Astra Serif" w:hAnsi="PT Astra Serif"/>
          <w:sz w:val="24"/>
          <w:szCs w:val="24"/>
        </w:rPr>
        <w:t xml:space="preserve"> тысяч </w:t>
      </w:r>
      <w:r w:rsidR="00435835">
        <w:rPr>
          <w:rFonts w:ascii="PT Astra Serif" w:hAnsi="PT Astra Serif"/>
          <w:sz w:val="24"/>
          <w:szCs w:val="24"/>
        </w:rPr>
        <w:t>сто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435835">
        <w:rPr>
          <w:rFonts w:ascii="PT Astra Serif" w:hAnsi="PT Astra Serif"/>
          <w:sz w:val="24"/>
          <w:szCs w:val="24"/>
        </w:rPr>
        <w:t>4443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35835">
        <w:rPr>
          <w:rFonts w:ascii="PT Astra Serif" w:hAnsi="PT Astra Serif"/>
          <w:sz w:val="24"/>
          <w:szCs w:val="24"/>
        </w:rPr>
        <w:t>четыре тысячи четыреста сорок три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435835">
        <w:rPr>
          <w:rFonts w:ascii="PT Astra Serif" w:hAnsi="PT Astra Serif"/>
          <w:sz w:val="24"/>
          <w:szCs w:val="24"/>
        </w:rPr>
        <w:t>74050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35835">
        <w:rPr>
          <w:rFonts w:ascii="PT Astra Serif" w:hAnsi="PT Astra Serif"/>
          <w:sz w:val="24"/>
          <w:szCs w:val="24"/>
        </w:rPr>
        <w:t>семьдесят четыре тысячи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435835" w:rsidRDefault="00435835" w:rsidP="0043583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р.п. </w:t>
      </w:r>
      <w:proofErr w:type="gramStart"/>
      <w:r>
        <w:rPr>
          <w:rFonts w:ascii="PT Astra Serif" w:hAnsi="PT Astra Serif"/>
          <w:sz w:val="24"/>
          <w:szCs w:val="24"/>
        </w:rPr>
        <w:t>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</w:t>
      </w:r>
      <w:proofErr w:type="gramEnd"/>
      <w:r>
        <w:rPr>
          <w:rFonts w:ascii="PT Astra Serif" w:hAnsi="PT Astra Serif"/>
          <w:sz w:val="24"/>
          <w:szCs w:val="24"/>
        </w:rPr>
        <w:t xml:space="preserve">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«магазины» предусмотрено р</w:t>
      </w:r>
      <w:r w:rsidRPr="00F05060">
        <w:rPr>
          <w:rFonts w:ascii="PT Astra Serif" w:hAnsi="PT Astra Serif"/>
          <w:sz w:val="24"/>
          <w:szCs w:val="24"/>
        </w:rPr>
        <w:t xml:space="preserve">азмещение объектов капитального строительства, предназначенных для продажи товаров, торговая площадь которых составляет до 5000 кв. м. </w:t>
      </w: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435835" w:rsidRPr="00CC5BE5" w:rsidRDefault="00435835" w:rsidP="0043583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«магазины»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ближайший источник газоснабжения - ГРС «Заокский» ООО «Газпром </w:t>
      </w:r>
      <w:proofErr w:type="spellStart"/>
      <w:r>
        <w:rPr>
          <w:rFonts w:ascii="PT Astra Serif" w:hAnsi="PT Astra Serif"/>
          <w:sz w:val="24"/>
          <w:szCs w:val="24"/>
        </w:rPr>
        <w:t>трансгаз</w:t>
      </w:r>
      <w:proofErr w:type="spellEnd"/>
      <w:r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</w:t>
      </w:r>
      <w:proofErr w:type="gramStart"/>
      <w:r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</w:t>
      </w:r>
      <w:proofErr w:type="gramEnd"/>
      <w:r>
        <w:rPr>
          <w:rFonts w:ascii="PT Astra Serif" w:hAnsi="PT Astra Serif"/>
          <w:sz w:val="24"/>
          <w:szCs w:val="24"/>
        </w:rPr>
        <w:t xml:space="preserve">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C298D"/>
    <w:rsid w:val="003C3CDC"/>
    <w:rsid w:val="003D301A"/>
    <w:rsid w:val="003E4058"/>
    <w:rsid w:val="003E516D"/>
    <w:rsid w:val="003F1D6D"/>
    <w:rsid w:val="003F3B3E"/>
    <w:rsid w:val="00400EFB"/>
    <w:rsid w:val="00435835"/>
    <w:rsid w:val="00471E3A"/>
    <w:rsid w:val="00475D37"/>
    <w:rsid w:val="005377BE"/>
    <w:rsid w:val="005559E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4E5F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22FA1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62FAC"/>
    <w:rsid w:val="00EE0CBE"/>
    <w:rsid w:val="00EF79E7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4135</Words>
  <Characters>23572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106</cp:revision>
  <cp:lastPrinted>2023-10-26T11:02:00Z</cp:lastPrinted>
  <dcterms:created xsi:type="dcterms:W3CDTF">2023-05-19T11:07:00Z</dcterms:created>
  <dcterms:modified xsi:type="dcterms:W3CDTF">2023-11-02T09:20:00Z</dcterms:modified>
</cp:coreProperties>
</file>